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ED" w:rsidRDefault="0069765A" w:rsidP="0069765A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Dormitory </w:t>
      </w:r>
      <w:r w:rsidRPr="0069765A">
        <w:rPr>
          <w:lang w:val="en-US"/>
        </w:rPr>
        <w:t>№</w:t>
      </w:r>
      <w:r>
        <w:rPr>
          <w:lang w:val="en-US"/>
        </w:rPr>
        <w:t>1, 2B and 2D accommodation rules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To enter the dormitory you will need a special dormitory pass or student plastic ID card. Please be sure you have not forget it in the room.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Entrance of people, who do not live in the dormitory, is prohibited.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Giving the dormitory pass to other people is prohibited.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Visits are allowed just for parents from 10 a.m. to 7 p.m. </w:t>
      </w:r>
      <w:proofErr w:type="gramStart"/>
      <w:r>
        <w:rPr>
          <w:lang w:val="en-US"/>
        </w:rPr>
        <w:t>Make</w:t>
      </w:r>
      <w:proofErr w:type="gramEnd"/>
      <w:r>
        <w:rPr>
          <w:lang w:val="en-US"/>
        </w:rPr>
        <w:t xml:space="preserve"> a notice that parents should take passport or any other ID card with them.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Taking any benefits out of the dormitory is prohibited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Students are not allowed to make noise from 10 p.m. to 7 a.m.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Students are not allowed to remove furniture in the room or to make any repairs by themselves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Using electronic kettles, crockpots, rice-cookers and irons in the rooms is prohibited. You are able to use irons in the laundry special area and cook food just in the kitchen area. 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Alcohol, drugs and Tabaco is prohibited.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Students are not allowed to drink and to smoke inside the dormitory or to be on a bender.</w:t>
      </w:r>
    </w:p>
    <w:p w:rsidR="0069765A" w:rsidRPr="006E5EF2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Students should pay for all furniture and electric devices, which they broke. 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Keeping animals in the dormitory is prohibited</w:t>
      </w:r>
    </w:p>
    <w:p w:rsidR="0069765A" w:rsidRDefault="0069765A" w:rsidP="0069765A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Students should put their suitcases to the cloakroom while their living and do not keep any extra furniture in the room. </w:t>
      </w:r>
    </w:p>
    <w:p w:rsidR="0069765A" w:rsidRPr="0069765A" w:rsidRDefault="0069765A" w:rsidP="0069765A">
      <w:pPr>
        <w:pStyle w:val="a3"/>
        <w:rPr>
          <w:lang w:val="en-US"/>
        </w:rPr>
      </w:pPr>
    </w:p>
    <w:sectPr w:rsidR="0069765A" w:rsidRPr="0069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71D"/>
    <w:multiLevelType w:val="hybridMultilevel"/>
    <w:tmpl w:val="DBDA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9294C"/>
    <w:multiLevelType w:val="hybridMultilevel"/>
    <w:tmpl w:val="1AE4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52"/>
    <w:rsid w:val="0069765A"/>
    <w:rsid w:val="007667D2"/>
    <w:rsid w:val="00777BED"/>
    <w:rsid w:val="00E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Карина</dc:creator>
  <cp:lastModifiedBy>Шестерина Елена</cp:lastModifiedBy>
  <cp:revision>2</cp:revision>
  <dcterms:created xsi:type="dcterms:W3CDTF">2018-10-25T06:14:00Z</dcterms:created>
  <dcterms:modified xsi:type="dcterms:W3CDTF">2018-10-25T06:14:00Z</dcterms:modified>
</cp:coreProperties>
</file>